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bookmarkStart w:id="0" w:name="_GoBack"/>
      <w:bookmarkEnd w:id="0"/>
      <w:r w:rsidRPr="00FE65D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C527680" wp14:editId="02991878">
            <wp:simplePos x="0" y="0"/>
            <wp:positionH relativeFrom="margin">
              <wp:posOffset>2520315</wp:posOffset>
            </wp:positionH>
            <wp:positionV relativeFrom="paragraph">
              <wp:posOffset>9525</wp:posOffset>
            </wp:positionV>
            <wp:extent cx="691515" cy="831850"/>
            <wp:effectExtent l="0" t="0" r="0" b="6350"/>
            <wp:wrapSquare wrapText="bothSides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BOSNA I HERCEGOVINA                                                                                                     БОСНА И ХЕРЦЕГОВИНА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FEDERACIJA BOSNE I HERCEGOVINE                                                                          ФЕДЕРАЦИЈА БОСНЕ И ХЕРЦЕГОВИНЕ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TUZLANSKI KANTON                                                                                                             ТУЗЛАНСКИ КАНТОН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Ministarstvo privrede                                                                                                            Министарство привреде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BOSNIA AND HERZEGOVINA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FEDERATION OF BOSNIA AND HERZEGOVINA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TUZLA CANTON</w:t>
      </w:r>
    </w:p>
    <w:p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i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Ministry of Economy</w:t>
      </w:r>
    </w:p>
    <w:p w:rsidR="00FE65D4" w:rsidRPr="00FE65D4" w:rsidRDefault="00FE65D4" w:rsidP="00FE65D4">
      <w:pPr>
        <w:pStyle w:val="Zaglavlje"/>
        <w:spacing w:after="60"/>
        <w:ind w:left="-284" w:right="-284"/>
        <w:jc w:val="center"/>
        <w:rPr>
          <w:rFonts w:asciiTheme="majorHAnsi" w:hAnsiTheme="majorHAnsi" w:cstheme="majorHAnsi"/>
          <w:position w:val="-26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4C72C2" wp14:editId="7DDB5B09">
                <wp:simplePos x="0" y="0"/>
                <wp:positionH relativeFrom="margin">
                  <wp:posOffset>-58420</wp:posOffset>
                </wp:positionH>
                <wp:positionV relativeFrom="paragraph">
                  <wp:posOffset>47625</wp:posOffset>
                </wp:positionV>
                <wp:extent cx="5960745" cy="0"/>
                <wp:effectExtent l="0" t="0" r="2095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2403A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4.6pt,3.75pt" to="464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X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" strokeweight="1pt">
                <w10:wrap anchorx="margin"/>
              </v:line>
            </w:pict>
          </mc:Fallback>
        </mc:AlternateContent>
      </w:r>
      <w:r w:rsidRPr="00FE65D4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34061F4" wp14:editId="37FAA6E2">
                <wp:simplePos x="0" y="0"/>
                <wp:positionH relativeFrom="column">
                  <wp:posOffset>-52705</wp:posOffset>
                </wp:positionH>
                <wp:positionV relativeFrom="paragraph">
                  <wp:posOffset>228600</wp:posOffset>
                </wp:positionV>
                <wp:extent cx="5960853" cy="0"/>
                <wp:effectExtent l="0" t="0" r="2095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85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1768B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18pt" to="465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a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" strokeweight="1pt"/>
            </w:pict>
          </mc:Fallback>
        </mc:AlternateContent>
      </w:r>
      <w:r w:rsidRPr="00FE65D4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>Tuzla, Aleja Alije Izetbegovića 29, tel.: +387 35 369-327  fax.: +387 35 369-332  e-mail: mp@tk.kim.ba  web: vladatk.gov.ba, strategijarazvoja.tk.gov.ba</w:t>
      </w:r>
    </w:p>
    <w:p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:rsidR="00FE65D4" w:rsidRPr="00FE65D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FE65D4">
        <w:rPr>
          <w:rFonts w:asciiTheme="majorHAnsi" w:hAnsiTheme="majorHAnsi" w:cstheme="majorHAnsi"/>
          <w:b/>
          <w:sz w:val="40"/>
          <w:szCs w:val="40"/>
        </w:rPr>
        <w:t xml:space="preserve">PRIJAVNI OBRAZAC </w:t>
      </w:r>
    </w:p>
    <w:p w:rsidR="00FE65D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E65D4" w:rsidRPr="00F338F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338F4">
        <w:rPr>
          <w:rFonts w:asciiTheme="majorHAnsi" w:hAnsiTheme="majorHAnsi" w:cstheme="majorHAnsi"/>
          <w:b/>
          <w:sz w:val="32"/>
          <w:szCs w:val="32"/>
        </w:rPr>
        <w:t>za</w:t>
      </w:r>
    </w:p>
    <w:p w:rsidR="00FE65D4" w:rsidRPr="00F338F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F338F4">
        <w:rPr>
          <w:rFonts w:asciiTheme="majorHAnsi" w:hAnsiTheme="majorHAnsi" w:cstheme="majorHAnsi"/>
          <w:b/>
          <w:sz w:val="40"/>
          <w:szCs w:val="40"/>
          <w:u w:val="single"/>
        </w:rPr>
        <w:t>"Finansiranje projekata za jačanje MSP-a"</w:t>
      </w:r>
    </w:p>
    <w:p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FE65D4" w:rsidRPr="00FE65D4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="Calibri Light" w:hAnsi="Calibri Light" w:cs="Calibri Light"/>
          <w:b/>
          <w:sz w:val="40"/>
          <w:szCs w:val="40"/>
          <w:lang w:val="bs-Latn-BA"/>
        </w:rPr>
      </w:pPr>
      <w:r w:rsidRPr="00FE65D4">
        <w:rPr>
          <w:rFonts w:ascii="Calibri Light" w:hAnsi="Calibri Light" w:cs="Calibri Light"/>
          <w:b/>
          <w:sz w:val="40"/>
          <w:szCs w:val="40"/>
          <w:lang w:val="bs-Latn-BA"/>
        </w:rPr>
        <w:t>PODACI O PODNOSITELJU PRIJAVE</w:t>
      </w:r>
    </w:p>
    <w:p w:rsidR="00FE65D4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="Calibri Light" w:hAnsi="Calibri Light" w:cs="Calibri Light"/>
          <w:b/>
          <w:sz w:val="40"/>
          <w:szCs w:val="40"/>
          <w:lang w:val="bs-Latn-BA"/>
        </w:rPr>
      </w:pPr>
      <w:r w:rsidRPr="00FE65D4">
        <w:rPr>
          <w:rFonts w:ascii="Calibri Light" w:hAnsi="Calibri Light" w:cs="Calibri Light"/>
          <w:b/>
          <w:sz w:val="40"/>
          <w:szCs w:val="40"/>
          <w:lang w:val="bs-Latn-BA"/>
        </w:rPr>
        <w:t>OBRAZAC PROJEKTA</w:t>
      </w: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FE65D4" w:rsidRDefault="00FE65D4">
      <w:pPr>
        <w:rPr>
          <w:rFonts w:ascii="Calibri Light" w:hAnsi="Calibri Light" w:cs="Calibri Light"/>
          <w:b/>
          <w:sz w:val="40"/>
          <w:szCs w:val="40"/>
          <w:lang w:val="bs-Latn-BA"/>
        </w:rPr>
      </w:pPr>
    </w:p>
    <w:p w:rsidR="007A359C" w:rsidRPr="007A359C" w:rsidRDefault="007A359C" w:rsidP="007A359C">
      <w:pPr>
        <w:pStyle w:val="Odlomakpopisa"/>
        <w:numPr>
          <w:ilvl w:val="0"/>
          <w:numId w:val="14"/>
        </w:numPr>
        <w:spacing w:before="240" w:after="240" w:line="240" w:lineRule="auto"/>
        <w:ind w:left="426" w:hanging="284"/>
        <w:rPr>
          <w:rFonts w:ascii="Calibri Light" w:hAnsi="Calibri Light" w:cs="Calibri Light"/>
          <w:b/>
          <w:sz w:val="28"/>
          <w:szCs w:val="28"/>
          <w:lang w:val="bs-Latn-BA"/>
        </w:rPr>
      </w:pPr>
      <w:r>
        <w:rPr>
          <w:rFonts w:ascii="Calibri Light" w:hAnsi="Calibri Light" w:cs="Calibri Light"/>
          <w:b/>
          <w:sz w:val="28"/>
          <w:szCs w:val="28"/>
          <w:lang w:val="bs-Latn-BA"/>
        </w:rPr>
        <w:lastRenderedPageBreak/>
        <w:t>PODACI O PODNOSIOCU PRIJAVE</w:t>
      </w:r>
    </w:p>
    <w:tbl>
      <w:tblPr>
        <w:tblStyle w:val="Reetkatablice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28"/>
        <w:gridCol w:w="75"/>
        <w:gridCol w:w="253"/>
        <w:gridCol w:w="151"/>
        <w:gridCol w:w="177"/>
        <w:gridCol w:w="227"/>
        <w:gridCol w:w="91"/>
        <w:gridCol w:w="10"/>
        <w:gridCol w:w="303"/>
        <w:gridCol w:w="25"/>
        <w:gridCol w:w="328"/>
        <w:gridCol w:w="50"/>
        <w:gridCol w:w="278"/>
        <w:gridCol w:w="126"/>
        <w:gridCol w:w="202"/>
        <w:gridCol w:w="202"/>
        <w:gridCol w:w="126"/>
        <w:gridCol w:w="278"/>
        <w:gridCol w:w="50"/>
        <w:gridCol w:w="328"/>
        <w:gridCol w:w="25"/>
        <w:gridCol w:w="303"/>
        <w:gridCol w:w="101"/>
        <w:gridCol w:w="227"/>
        <w:gridCol w:w="177"/>
        <w:gridCol w:w="151"/>
        <w:gridCol w:w="253"/>
        <w:gridCol w:w="75"/>
        <w:gridCol w:w="329"/>
      </w:tblGrid>
      <w:tr w:rsidR="007A359C" w:rsidRPr="00FE65D4" w:rsidTr="00101EA5">
        <w:trPr>
          <w:trHeight w:val="539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Naziv podnosioca prijave</w:t>
            </w:r>
          </w:p>
        </w:tc>
        <w:tc>
          <w:tcPr>
            <w:tcW w:w="5249" w:type="dxa"/>
            <w:gridSpan w:val="29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:rsidTr="00101EA5">
        <w:trPr>
          <w:trHeight w:val="539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Adresa sjedišta</w:t>
            </w:r>
          </w:p>
        </w:tc>
        <w:tc>
          <w:tcPr>
            <w:tcW w:w="5249" w:type="dxa"/>
            <w:gridSpan w:val="29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:rsidTr="00101EA5">
        <w:trPr>
          <w:trHeight w:val="539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Općina/Grad</w:t>
            </w:r>
          </w:p>
        </w:tc>
        <w:tc>
          <w:tcPr>
            <w:tcW w:w="5249" w:type="dxa"/>
            <w:gridSpan w:val="29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:rsidTr="00101EA5">
        <w:trPr>
          <w:trHeight w:val="539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Ovlaštena/Odgovorna osoba MMSP-a</w:t>
            </w:r>
          </w:p>
        </w:tc>
        <w:tc>
          <w:tcPr>
            <w:tcW w:w="5249" w:type="dxa"/>
            <w:gridSpan w:val="29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FE65D4" w:rsidTr="00101EA5">
        <w:trPr>
          <w:trHeight w:val="539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Telefon/e-mail</w:t>
            </w:r>
          </w:p>
        </w:tc>
        <w:tc>
          <w:tcPr>
            <w:tcW w:w="5249" w:type="dxa"/>
            <w:gridSpan w:val="29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FE65D4" w:rsidTr="00101EA5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Datum registracije</w:t>
            </w:r>
          </w:p>
        </w:tc>
        <w:tc>
          <w:tcPr>
            <w:tcW w:w="5249" w:type="dxa"/>
            <w:gridSpan w:val="29"/>
            <w:vAlign w:val="center"/>
          </w:tcPr>
          <w:p w:rsidR="00433D4A" w:rsidRPr="00FE65D4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FE65D4" w:rsidTr="006374BB">
        <w:trPr>
          <w:trHeight w:val="343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Šifra i naziv djelatnosti</w:t>
            </w:r>
          </w:p>
          <w:p w:rsidR="00433D4A" w:rsidRPr="00433D4A" w:rsidRDefault="00433D4A" w:rsidP="00433D4A">
            <w:pPr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  <w:sz w:val="18"/>
                <w:szCs w:val="18"/>
              </w:rPr>
              <w:t>Napomena: Navesti podatke iz Obavještenja o razvrstavanju pravnog lica prema klasifikaciji djelatnosti</w:t>
            </w:r>
          </w:p>
        </w:tc>
        <w:tc>
          <w:tcPr>
            <w:tcW w:w="5249" w:type="dxa"/>
            <w:gridSpan w:val="29"/>
            <w:vAlign w:val="center"/>
          </w:tcPr>
          <w:p w:rsidR="00433D4A" w:rsidRPr="00FE65D4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:rsidTr="00101EA5">
        <w:trPr>
          <w:trHeight w:val="539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Identifikacijski broj</w:t>
            </w:r>
          </w:p>
        </w:tc>
        <w:tc>
          <w:tcPr>
            <w:tcW w:w="403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3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3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3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:rsidTr="00101EA5">
        <w:trPr>
          <w:trHeight w:val="539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Naziv banke</w:t>
            </w:r>
          </w:p>
        </w:tc>
        <w:tc>
          <w:tcPr>
            <w:tcW w:w="5249" w:type="dxa"/>
            <w:gridSpan w:val="29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:rsidTr="00101EA5">
        <w:trPr>
          <w:trHeight w:val="539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Broj transakcijskog računa</w:t>
            </w:r>
          </w:p>
        </w:tc>
        <w:tc>
          <w:tcPr>
            <w:tcW w:w="328" w:type="dxa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3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9" w:type="dxa"/>
            <w:vAlign w:val="center"/>
          </w:tcPr>
          <w:p w:rsidR="007A359C" w:rsidRPr="00FE65D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FE65D4" w:rsidTr="00101EA5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Da li ste ostvarili pozitivan finansijski rezultat u prethodnoj godini poslovanja (2021. godina)?</w:t>
            </w:r>
          </w:p>
        </w:tc>
        <w:tc>
          <w:tcPr>
            <w:tcW w:w="1312" w:type="dxa"/>
            <w:gridSpan w:val="8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2CEEBB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5.75pt;height:21.75pt" o:ole="">
                  <v:imagedata r:id="rId9" o:title=""/>
                </v:shape>
                <w:control r:id="rId10" w:name="CheckBox27115118122915" w:shapeid="_x0000_i1059"/>
              </w:objec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5DA3B1AB">
                <v:shape id="_x0000_i1061" type="#_x0000_t75" style="width:15.75pt;height:21.75pt" o:ole="">
                  <v:imagedata r:id="rId9" o:title=""/>
                </v:shape>
                <w:control r:id="rId11" w:name="CheckBox27115118122914" w:shapeid="_x0000_i1061"/>
              </w:object>
            </w:r>
          </w:p>
        </w:tc>
      </w:tr>
      <w:tr w:rsidR="007A359C" w:rsidRPr="00FE65D4" w:rsidTr="00101EA5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Da li ste do sada ostvarili finansijska sredstva za predloženu namjenu iz drugog izvora?</w:t>
            </w:r>
          </w:p>
        </w:tc>
        <w:tc>
          <w:tcPr>
            <w:tcW w:w="1312" w:type="dxa"/>
            <w:gridSpan w:val="8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2B166FDE">
                <v:shape id="_x0000_i1063" type="#_x0000_t75" style="width:15.75pt;height:21.75pt" o:ole="">
                  <v:imagedata r:id="rId9" o:title=""/>
                </v:shape>
                <w:control r:id="rId12" w:name="CheckBox271151181229151" w:shapeid="_x0000_i1063"/>
              </w:objec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16CE71B7">
                <v:shape id="_x0000_i1065" type="#_x0000_t75" style="width:15.75pt;height:21.75pt" o:ole="">
                  <v:imagedata r:id="rId9" o:title=""/>
                </v:shape>
                <w:control r:id="rId13" w:name="CheckBox271151181229141" w:shapeid="_x0000_i1065"/>
              </w:object>
            </w:r>
          </w:p>
        </w:tc>
      </w:tr>
      <w:tr w:rsidR="007A359C" w:rsidRPr="00FE65D4" w:rsidTr="00101EA5">
        <w:trPr>
          <w:trHeight w:val="624"/>
          <w:jc w:val="center"/>
        </w:trPr>
        <w:tc>
          <w:tcPr>
            <w:tcW w:w="4390" w:type="dxa"/>
            <w:vMerge w:val="restart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433D4A">
              <w:rPr>
                <w:rFonts w:ascii="Calibri Light" w:hAnsi="Calibri Light" w:cs="Calibri Light"/>
                <w:i/>
                <w:lang w:val="bs-Latn-BA"/>
              </w:rPr>
              <w:t xml:space="preserve">Da li ste bili korisnik sredstava Ministarstva privrede Tuzlanskog kantona u periodu 2019. - 2021. godine? </w:t>
            </w:r>
          </w:p>
          <w:p w:rsidR="007A359C" w:rsidRPr="00433D4A" w:rsidRDefault="007A359C" w:rsidP="007A359C">
            <w:pPr>
              <w:spacing w:before="120" w:after="120"/>
              <w:rPr>
                <w:rFonts w:ascii="Calibri Light" w:hAnsi="Calibri Light" w:cs="Calibri Light"/>
                <w:i/>
                <w:lang w:val="bs-Latn-BA"/>
              </w:rPr>
            </w:pPr>
            <w:r w:rsidRPr="00433D4A">
              <w:rPr>
                <w:rFonts w:ascii="Calibri Light" w:hAnsi="Calibri Light" w:cs="Calibri Light"/>
                <w:i/>
                <w:lang w:val="bs-Latn-BA"/>
              </w:rPr>
              <w:t>Ako jeste, navedite godinu/e:</w:t>
            </w:r>
          </w:p>
        </w:tc>
        <w:tc>
          <w:tcPr>
            <w:tcW w:w="1312" w:type="dxa"/>
            <w:gridSpan w:val="8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03794F7C">
                <v:shape id="_x0000_i1067" type="#_x0000_t75" style="width:15.75pt;height:21.75pt" o:ole="">
                  <v:imagedata r:id="rId9" o:title=""/>
                </v:shape>
                <w:control r:id="rId14" w:name="CheckBox2711511812291511" w:shapeid="_x0000_i1067"/>
              </w:objec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5FEAF9B9">
                <v:shape id="_x0000_i1069" type="#_x0000_t75" style="width:15.75pt;height:21.75pt" o:ole="">
                  <v:imagedata r:id="rId9" o:title=""/>
                </v:shape>
                <w:control r:id="rId15" w:name="CheckBox2711511812291411" w:shapeid="_x0000_i1069"/>
              </w:object>
            </w:r>
          </w:p>
        </w:tc>
      </w:tr>
      <w:tr w:rsidR="007A359C" w:rsidRPr="00FE65D4" w:rsidTr="00101EA5">
        <w:trPr>
          <w:trHeight w:val="566"/>
          <w:jc w:val="center"/>
        </w:trPr>
        <w:tc>
          <w:tcPr>
            <w:tcW w:w="4390" w:type="dxa"/>
            <w:vMerge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5249" w:type="dxa"/>
            <w:gridSpan w:val="29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</w:pPr>
            <w:r w:rsidRPr="00880A7D">
              <w:rPr>
                <w:rFonts w:ascii="Calibri Light" w:hAnsi="Calibri Light" w:cs="Calibri Light"/>
                <w:lang w:val="bs-Latn-BA"/>
              </w:rPr>
              <w:t>__________________</w:t>
            </w:r>
          </w:p>
        </w:tc>
      </w:tr>
      <w:tr w:rsidR="007A359C" w:rsidRPr="00FE65D4" w:rsidTr="00101EA5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Ukoliko ste bili korisnik, da li ste opravdali ranije dodijeljena finansijska sredstva od strane Ministarstva privrede?</w:t>
            </w:r>
          </w:p>
        </w:tc>
        <w:tc>
          <w:tcPr>
            <w:tcW w:w="1312" w:type="dxa"/>
            <w:gridSpan w:val="8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55127BDF">
                <v:shape id="_x0000_i1071" type="#_x0000_t75" style="width:15.75pt;height:21.75pt" o:ole="">
                  <v:imagedata r:id="rId9" o:title=""/>
                </v:shape>
                <w:control r:id="rId16" w:name="CheckBox27115118122915111" w:shapeid="_x0000_i1071"/>
              </w:objec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4126F294">
                <v:shape id="_x0000_i1073" type="#_x0000_t75" style="width:15.75pt;height:21.75pt" o:ole="">
                  <v:imagedata r:id="rId9" o:title=""/>
                </v:shape>
                <w:control r:id="rId17" w:name="CheckBox27115118122914111" w:shapeid="_x0000_i1073"/>
              </w:object>
            </w:r>
          </w:p>
        </w:tc>
      </w:tr>
      <w:tr w:rsidR="007A359C" w:rsidRPr="00FE65D4" w:rsidTr="00101EA5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7A359C" w:rsidRPr="00433D4A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Djelatnost koju MMSP obavlja</w:t>
            </w:r>
          </w:p>
        </w:tc>
        <w:tc>
          <w:tcPr>
            <w:tcW w:w="1312" w:type="dxa"/>
            <w:gridSpan w:val="8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lang w:val="bs-Latn-BA"/>
              </w:rPr>
              <w:t>Proizvodna</w:t>
            </w:r>
          </w:p>
        </w:tc>
        <w:tc>
          <w:tcPr>
            <w:tcW w:w="1312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1D184A5D">
                <v:shape id="_x0000_i1075" type="#_x0000_t75" style="width:15.75pt;height:21.75pt" o:ole="">
                  <v:imagedata r:id="rId9" o:title=""/>
                </v:shape>
                <w:control r:id="rId18" w:name="CheckBox271151181229151111" w:shapeid="_x0000_i1075"/>
              </w:object>
            </w:r>
          </w:p>
        </w:tc>
        <w:tc>
          <w:tcPr>
            <w:tcW w:w="1312" w:type="dxa"/>
            <w:gridSpan w:val="7"/>
            <w:vAlign w:val="center"/>
          </w:tcPr>
          <w:p w:rsidR="007A359C" w:rsidRPr="00887CD3" w:rsidRDefault="007A359C" w:rsidP="007A359C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lang w:val="bs-Latn-BA"/>
              </w:rPr>
              <w:t>Uslužna</w:t>
            </w:r>
          </w:p>
        </w:tc>
        <w:tc>
          <w:tcPr>
            <w:tcW w:w="1313" w:type="dxa"/>
            <w:gridSpan w:val="7"/>
            <w:vAlign w:val="center"/>
          </w:tcPr>
          <w:p w:rsidR="007A359C" w:rsidRPr="00E57DC0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47E98CC1">
                <v:shape id="_x0000_i1077" type="#_x0000_t75" style="width:15.75pt;height:21.75pt" o:ole="">
                  <v:imagedata r:id="rId9" o:title=""/>
                </v:shape>
                <w:control r:id="rId19" w:name="CheckBox271151181229141111" w:shapeid="_x0000_i1077"/>
              </w:object>
            </w:r>
          </w:p>
        </w:tc>
      </w:tr>
      <w:tr w:rsidR="00433D4A" w:rsidRPr="00FE65D4" w:rsidTr="00101EA5">
        <w:trPr>
          <w:trHeight w:val="708"/>
          <w:jc w:val="center"/>
        </w:trPr>
        <w:tc>
          <w:tcPr>
            <w:tcW w:w="4390" w:type="dxa"/>
            <w:vMerge w:val="restart"/>
            <w:shd w:val="clear" w:color="auto" w:fill="DEEAF6" w:themeFill="accent1" w:themeFillTint="33"/>
            <w:vAlign w:val="center"/>
          </w:tcPr>
          <w:p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Vrsta preduzeća prema broju zaposlenih:</w:t>
            </w:r>
          </w:p>
          <w:p w:rsidR="00433D4A" w:rsidRPr="00433D4A" w:rsidRDefault="00433D4A" w:rsidP="006374BB">
            <w:pPr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Napomena: Ukoliko </w:t>
            </w:r>
            <w:r w:rsidR="006374BB">
              <w:rPr>
                <w:rFonts w:asciiTheme="majorHAnsi" w:hAnsiTheme="majorHAnsi" w:cstheme="majorHAnsi"/>
                <w:i/>
                <w:sz w:val="18"/>
                <w:szCs w:val="18"/>
              </w:rPr>
              <w:t>podnosilac prijave</w:t>
            </w:r>
            <w:r w:rsidRPr="00433D4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ima poslovne jedinice izvan TK, broj zaposlenih odnosi se samo na osobe zaposlene u poslovnim jedinicama u TK čija registrovana djelatnost ispunjava uslove Javnog poziva.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433D4A">
              <w:rPr>
                <w:rFonts w:asciiTheme="majorHAnsi" w:hAnsiTheme="majorHAnsi" w:cstheme="majorHAnsi"/>
                <w:i/>
                <w:sz w:val="18"/>
                <w:szCs w:val="18"/>
              </w:rPr>
              <w:t>Ukoliko aplikant ima više poslovnih jedinica, broj zaposlenih odnosi se samo na osobe zaposlene u poslovnim jedinicama čija registrovana djelatnost ispunjava uslove Javnog poziva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.</w:t>
            </w:r>
          </w:p>
        </w:tc>
        <w:tc>
          <w:tcPr>
            <w:tcW w:w="1302" w:type="dxa"/>
            <w:gridSpan w:val="7"/>
            <w:vAlign w:val="center"/>
          </w:tcPr>
          <w:p w:rsidR="00433D4A" w:rsidRPr="00E57DC0" w:rsidRDefault="00433D4A" w:rsidP="00433D4A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2F169A77">
                <v:shape id="_x0000_i1079" type="#_x0000_t75" style="width:15.75pt;height:21.75pt" o:ole="">
                  <v:imagedata r:id="rId9" o:title=""/>
                </v:shape>
                <w:control r:id="rId20" w:name="CheckBox2711511812291511111" w:shapeid="_x0000_i1079"/>
              </w:object>
            </w:r>
          </w:p>
        </w:tc>
        <w:tc>
          <w:tcPr>
            <w:tcW w:w="3947" w:type="dxa"/>
            <w:gridSpan w:val="22"/>
            <w:vAlign w:val="center"/>
          </w:tcPr>
          <w:p w:rsidR="00433D4A" w:rsidRPr="00433D4A" w:rsidRDefault="00433D4A" w:rsidP="00433D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65D4">
              <w:rPr>
                <w:rFonts w:asciiTheme="majorHAnsi" w:hAnsiTheme="majorHAnsi" w:cstheme="majorHAnsi"/>
                <w:sz w:val="20"/>
                <w:szCs w:val="20"/>
              </w:rPr>
              <w:t>MIKRO 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reduzeće (od 1 do 9 zaposlenih)</w:t>
            </w:r>
          </w:p>
        </w:tc>
      </w:tr>
      <w:tr w:rsidR="00433D4A" w:rsidRPr="00FE65D4" w:rsidTr="00101EA5">
        <w:trPr>
          <w:trHeight w:val="709"/>
          <w:jc w:val="center"/>
        </w:trPr>
        <w:tc>
          <w:tcPr>
            <w:tcW w:w="4390" w:type="dxa"/>
            <w:vMerge/>
            <w:shd w:val="clear" w:color="auto" w:fill="DEEAF6" w:themeFill="accent1" w:themeFillTint="33"/>
            <w:vAlign w:val="center"/>
          </w:tcPr>
          <w:p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02" w:type="dxa"/>
            <w:gridSpan w:val="7"/>
            <w:vAlign w:val="center"/>
          </w:tcPr>
          <w:p w:rsidR="00433D4A" w:rsidRPr="00E57DC0" w:rsidRDefault="00433D4A" w:rsidP="00433D4A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10F5E4A4">
                <v:shape id="_x0000_i1081" type="#_x0000_t75" style="width:15.75pt;height:21.75pt" o:ole="">
                  <v:imagedata r:id="rId9" o:title=""/>
                </v:shape>
                <w:control r:id="rId21" w:name="CheckBox2711511812291511112" w:shapeid="_x0000_i1081"/>
              </w:object>
            </w:r>
          </w:p>
        </w:tc>
        <w:tc>
          <w:tcPr>
            <w:tcW w:w="3947" w:type="dxa"/>
            <w:gridSpan w:val="22"/>
            <w:vAlign w:val="center"/>
          </w:tcPr>
          <w:p w:rsidR="00433D4A" w:rsidRPr="00E57DC0" w:rsidRDefault="00433D4A" w:rsidP="00433D4A">
            <w:pPr>
              <w:tabs>
                <w:tab w:val="left" w:pos="270"/>
              </w:tabs>
              <w:spacing w:before="20" w:after="100" w:afterAutospacing="1"/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</w:pPr>
            <w:r w:rsidRPr="00FE65D4">
              <w:rPr>
                <w:rFonts w:asciiTheme="majorHAnsi" w:hAnsiTheme="majorHAnsi" w:cstheme="majorHAnsi"/>
                <w:sz w:val="20"/>
                <w:szCs w:val="20"/>
              </w:rPr>
              <w:t>MALO preduzeće (od 10 do 49 zaposlenih)</w:t>
            </w:r>
          </w:p>
        </w:tc>
      </w:tr>
      <w:tr w:rsidR="00433D4A" w:rsidRPr="00FE65D4" w:rsidTr="00101EA5">
        <w:trPr>
          <w:trHeight w:val="709"/>
          <w:jc w:val="center"/>
        </w:trPr>
        <w:tc>
          <w:tcPr>
            <w:tcW w:w="4390" w:type="dxa"/>
            <w:vMerge/>
            <w:shd w:val="clear" w:color="auto" w:fill="DEEAF6" w:themeFill="accent1" w:themeFillTint="33"/>
            <w:vAlign w:val="center"/>
          </w:tcPr>
          <w:p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02" w:type="dxa"/>
            <w:gridSpan w:val="7"/>
            <w:vAlign w:val="center"/>
          </w:tcPr>
          <w:p w:rsidR="00433D4A" w:rsidRPr="00E57DC0" w:rsidRDefault="00433D4A" w:rsidP="00433D4A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5AE2560A">
                <v:shape id="_x0000_i1083" type="#_x0000_t75" style="width:15.75pt;height:21.75pt" o:ole="">
                  <v:imagedata r:id="rId9" o:title=""/>
                </v:shape>
                <w:control r:id="rId22" w:name="CheckBox2711511812291511113" w:shapeid="_x0000_i1083"/>
              </w:object>
            </w:r>
          </w:p>
        </w:tc>
        <w:tc>
          <w:tcPr>
            <w:tcW w:w="3947" w:type="dxa"/>
            <w:gridSpan w:val="22"/>
            <w:vAlign w:val="center"/>
          </w:tcPr>
          <w:p w:rsidR="00433D4A" w:rsidRPr="00E57DC0" w:rsidRDefault="00433D4A" w:rsidP="00433D4A">
            <w:pPr>
              <w:tabs>
                <w:tab w:val="left" w:pos="270"/>
              </w:tabs>
              <w:spacing w:before="20" w:after="100" w:afterAutospacing="1"/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</w:pPr>
            <w:r w:rsidRPr="00FE65D4">
              <w:rPr>
                <w:rFonts w:asciiTheme="majorHAnsi" w:hAnsiTheme="majorHAnsi" w:cstheme="majorHAnsi"/>
                <w:sz w:val="20"/>
                <w:szCs w:val="20"/>
              </w:rPr>
              <w:t>SREDNJE preduzeće (od 50 do 249 zaposlenih)</w:t>
            </w:r>
          </w:p>
        </w:tc>
      </w:tr>
      <w:tr w:rsidR="00433D4A" w:rsidRPr="00FE65D4" w:rsidTr="00101EA5">
        <w:trPr>
          <w:trHeight w:val="539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>Broj zaposlenih na dan apliciranja</w:t>
            </w:r>
          </w:p>
        </w:tc>
        <w:tc>
          <w:tcPr>
            <w:tcW w:w="5249" w:type="dxa"/>
            <w:gridSpan w:val="29"/>
            <w:vAlign w:val="center"/>
          </w:tcPr>
          <w:p w:rsidR="00433D4A" w:rsidRPr="00FE65D4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FE65D4" w:rsidTr="00101EA5">
        <w:trPr>
          <w:trHeight w:val="539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433D4A" w:rsidRPr="00433D4A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433D4A">
              <w:rPr>
                <w:rFonts w:asciiTheme="majorHAnsi" w:hAnsiTheme="majorHAnsi" w:cstheme="majorHAnsi"/>
                <w:i/>
              </w:rPr>
              <w:t xml:space="preserve">Broj zaposlenih lica iz kategorije ranjivih lica </w:t>
            </w:r>
          </w:p>
        </w:tc>
        <w:tc>
          <w:tcPr>
            <w:tcW w:w="5249" w:type="dxa"/>
            <w:gridSpan w:val="29"/>
            <w:vAlign w:val="center"/>
          </w:tcPr>
          <w:p w:rsidR="00433D4A" w:rsidRPr="00FE65D4" w:rsidRDefault="00433D4A" w:rsidP="00433D4A">
            <w:pPr>
              <w:ind w:left="769" w:hanging="769"/>
              <w:rPr>
                <w:rFonts w:asciiTheme="majorHAnsi" w:hAnsiTheme="majorHAnsi" w:cstheme="majorHAnsi"/>
                <w:b/>
              </w:rPr>
            </w:pPr>
          </w:p>
        </w:tc>
      </w:tr>
    </w:tbl>
    <w:p w:rsidR="007A359C" w:rsidRDefault="009F6D55" w:rsidP="007A359C">
      <w:pPr>
        <w:pStyle w:val="Odlomakpopisa"/>
        <w:numPr>
          <w:ilvl w:val="0"/>
          <w:numId w:val="14"/>
        </w:numPr>
        <w:spacing w:before="240" w:after="240" w:line="240" w:lineRule="auto"/>
        <w:ind w:left="426" w:hanging="284"/>
        <w:rPr>
          <w:rFonts w:ascii="Calibri Light" w:hAnsi="Calibri Light" w:cs="Calibri Light"/>
          <w:b/>
          <w:sz w:val="28"/>
          <w:szCs w:val="28"/>
          <w:lang w:val="bs-Latn-BA"/>
        </w:rPr>
      </w:pPr>
      <w:r>
        <w:rPr>
          <w:rFonts w:ascii="Calibri Light" w:hAnsi="Calibri Light" w:cs="Calibri Light"/>
          <w:b/>
          <w:sz w:val="28"/>
          <w:szCs w:val="28"/>
          <w:lang w:val="bs-Latn-BA"/>
        </w:rPr>
        <w:lastRenderedPageBreak/>
        <w:t>OBRAZAC PROJEKTA</w:t>
      </w:r>
    </w:p>
    <w:tbl>
      <w:tblPr>
        <w:tblStyle w:val="Reetkatablice"/>
        <w:tblW w:w="9533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635"/>
        <w:gridCol w:w="1569"/>
        <w:gridCol w:w="1569"/>
        <w:gridCol w:w="705"/>
        <w:gridCol w:w="863"/>
        <w:gridCol w:w="1569"/>
      </w:tblGrid>
      <w:tr w:rsidR="00C466F0" w:rsidRPr="00B450F4" w:rsidTr="00101EA5">
        <w:trPr>
          <w:trHeight w:val="397"/>
          <w:jc w:val="center"/>
        </w:trPr>
        <w:tc>
          <w:tcPr>
            <w:tcW w:w="952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B450F4" w:rsidRDefault="002C20E5" w:rsidP="00C466F0">
            <w:pPr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>
              <w:rPr>
                <w:rFonts w:ascii="Calibri Light" w:hAnsi="Calibri Light" w:cs="Calibri Light"/>
                <w:b/>
                <w:i/>
                <w:lang w:val="bs-Latn-BA"/>
              </w:rPr>
              <w:t>SAŽETAK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 xml:space="preserve"> o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>snovni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h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 xml:space="preserve"> elemen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a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>t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a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 xml:space="preserve"> projekta</w:t>
            </w:r>
          </w:p>
        </w:tc>
      </w:tr>
      <w:tr w:rsidR="00C466F0" w:rsidRPr="002C39E0" w:rsidTr="00101EA5">
        <w:trPr>
          <w:trHeight w:val="1545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Ciljevi projekta: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2C39E0" w:rsidTr="00101EA5">
        <w:trPr>
          <w:trHeight w:val="3110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Planirane aktivnosti: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2C39E0" w:rsidTr="00101EA5">
        <w:trPr>
          <w:trHeight w:val="2261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Očekivani rezultati: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2C39E0" w:rsidTr="00101EA5">
        <w:trPr>
          <w:trHeight w:val="2260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Očekivani efekti implementacije: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101EA5" w:rsidRPr="002C39E0" w:rsidTr="00101EA5">
        <w:trPr>
          <w:trHeight w:val="694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Default="00101EA5" w:rsidP="00101EA5">
            <w:pPr>
              <w:rPr>
                <w:rFonts w:ascii="Calibri Light" w:hAnsi="Calibri Light" w:cs="Calibri Light"/>
                <w:i/>
              </w:rPr>
            </w:pPr>
            <w:r w:rsidRPr="00101EA5">
              <w:rPr>
                <w:rFonts w:ascii="Calibri Light" w:hAnsi="Calibri Light" w:cs="Calibri Light"/>
                <w:i/>
              </w:rPr>
              <w:t xml:space="preserve">Da li </w:t>
            </w:r>
            <w:r>
              <w:rPr>
                <w:rFonts w:ascii="Calibri Light" w:hAnsi="Calibri Light" w:cs="Calibri Light"/>
                <w:i/>
              </w:rPr>
              <w:t xml:space="preserve">realizacija ovog projekat, odnosno realizacija navedene nabavke, </w:t>
            </w:r>
            <w:r w:rsidRPr="00101EA5">
              <w:rPr>
                <w:rFonts w:ascii="Calibri Light" w:hAnsi="Calibri Light" w:cs="Calibri Light"/>
                <w:i/>
              </w:rPr>
              <w:t>doprinosi digitalizaciji poslovnih pro</w:t>
            </w:r>
            <w:r>
              <w:rPr>
                <w:rFonts w:ascii="Calibri Light" w:hAnsi="Calibri Light" w:cs="Calibri Light"/>
                <w:i/>
              </w:rPr>
              <w:t>cesa u Vašem poslovnom subjektu?</w:t>
            </w:r>
          </w:p>
          <w:p w:rsidR="00101EA5" w:rsidRDefault="00101EA5" w:rsidP="00101EA5">
            <w:pPr>
              <w:rPr>
                <w:rFonts w:ascii="Calibri Light" w:hAnsi="Calibri Light" w:cs="Calibri Light"/>
                <w:i/>
              </w:rPr>
            </w:pPr>
          </w:p>
          <w:p w:rsidR="00101EA5" w:rsidRPr="00101EA5" w:rsidRDefault="00101EA5" w:rsidP="00101EA5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Ake ste odgovorili sa DA, molimo opišite na koji način: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7CD3" w:rsidRDefault="00101EA5" w:rsidP="00101EA5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E57DC0" w:rsidRDefault="00101EA5" w:rsidP="00101EA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22AD8F78">
                <v:shape id="_x0000_i1085" type="#_x0000_t75" style="width:15.75pt;height:21.75pt" o:ole="">
                  <v:imagedata r:id="rId9" o:title=""/>
                </v:shape>
                <w:control r:id="rId23" w:name="CheckBox271151181229151112" w:shapeid="_x0000_i1085"/>
              </w:object>
            </w:r>
          </w:p>
        </w:tc>
        <w:tc>
          <w:tcPr>
            <w:tcW w:w="15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7CD3" w:rsidRDefault="00101EA5" w:rsidP="00101EA5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E57DC0" w:rsidRDefault="00101EA5" w:rsidP="00101EA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7765AB22">
                <v:shape id="_x0000_i1087" type="#_x0000_t75" style="width:15.75pt;height:21.75pt" o:ole="">
                  <v:imagedata r:id="rId9" o:title=""/>
                </v:shape>
                <w:control r:id="rId24" w:name="CheckBox271151181229141112" w:shapeid="_x0000_i1087"/>
              </w:object>
            </w:r>
          </w:p>
        </w:tc>
      </w:tr>
      <w:tr w:rsidR="00101EA5" w:rsidRPr="002C39E0" w:rsidTr="00101EA5">
        <w:trPr>
          <w:trHeight w:val="2534"/>
          <w:jc w:val="center"/>
        </w:trPr>
        <w:tc>
          <w:tcPr>
            <w:tcW w:w="3256" w:type="dxa"/>
            <w:gridSpan w:val="2"/>
            <w:vMerge/>
            <w:tcBorders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Pr="00101EA5" w:rsidRDefault="00101EA5" w:rsidP="00DE17F1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101EA5" w:rsidRDefault="00101EA5" w:rsidP="00DE17F1">
            <w:pPr>
              <w:rPr>
                <w:rFonts w:ascii="Calibri Light" w:hAnsi="Calibri Light" w:cs="Calibri Light"/>
                <w:i/>
              </w:rPr>
            </w:pPr>
          </w:p>
        </w:tc>
      </w:tr>
      <w:tr w:rsidR="00101EA5" w:rsidRPr="002C39E0" w:rsidTr="00101EA5">
        <w:trPr>
          <w:trHeight w:val="668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Default="00101EA5" w:rsidP="00101EA5">
            <w:pPr>
              <w:rPr>
                <w:rFonts w:ascii="Calibri Light" w:hAnsi="Calibri Light" w:cs="Calibri Light"/>
                <w:i/>
              </w:rPr>
            </w:pPr>
            <w:r w:rsidRPr="00101EA5">
              <w:rPr>
                <w:rFonts w:ascii="Calibri Light" w:hAnsi="Calibri Light" w:cs="Calibri Light"/>
                <w:i/>
              </w:rPr>
              <w:lastRenderedPageBreak/>
              <w:t xml:space="preserve">Da li </w:t>
            </w:r>
            <w:r>
              <w:rPr>
                <w:rFonts w:ascii="Calibri Light" w:hAnsi="Calibri Light" w:cs="Calibri Light"/>
                <w:i/>
              </w:rPr>
              <w:t xml:space="preserve">realizacija ovog projekat, odnosno realizacija navedene nabavke, </w:t>
            </w:r>
            <w:r w:rsidRPr="00101EA5">
              <w:rPr>
                <w:rFonts w:ascii="Calibri Light" w:hAnsi="Calibri Light" w:cs="Calibri Light"/>
                <w:i/>
              </w:rPr>
              <w:t xml:space="preserve">doprinosi </w:t>
            </w:r>
            <w:r>
              <w:rPr>
                <w:rFonts w:ascii="Calibri Light" w:hAnsi="Calibri Light" w:cs="Calibri Light"/>
                <w:i/>
              </w:rPr>
              <w:t>uvođenju novih proizvoda ili usluga u ponudi odnosno asortimanu Vašeg poslovnog subjekta?</w:t>
            </w:r>
          </w:p>
          <w:p w:rsidR="00101EA5" w:rsidRDefault="00101EA5" w:rsidP="00101EA5">
            <w:pPr>
              <w:rPr>
                <w:rFonts w:ascii="Calibri Light" w:hAnsi="Calibri Light" w:cs="Calibri Light"/>
                <w:i/>
              </w:rPr>
            </w:pPr>
          </w:p>
          <w:p w:rsidR="00101EA5" w:rsidRPr="00101EA5" w:rsidRDefault="00101EA5" w:rsidP="00101EA5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Ake ste odgovorili sa DA, molimo opišite na koji način: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7CD3" w:rsidRDefault="00101EA5" w:rsidP="00101EA5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DA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E57DC0" w:rsidRDefault="00101EA5" w:rsidP="00101EA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7BB47364">
                <v:shape id="_x0000_i1089" type="#_x0000_t75" style="width:15.75pt;height:21.75pt" o:ole="">
                  <v:imagedata r:id="rId9" o:title=""/>
                </v:shape>
                <w:control r:id="rId25" w:name="CheckBox2711511812291511121" w:shapeid="_x0000_i1089"/>
              </w:object>
            </w:r>
          </w:p>
        </w:tc>
        <w:tc>
          <w:tcPr>
            <w:tcW w:w="15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7CD3" w:rsidRDefault="00101EA5" w:rsidP="00101EA5">
            <w:pPr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887CD3">
              <w:rPr>
                <w:rFonts w:ascii="Calibri Light" w:hAnsi="Calibri Light" w:cs="Calibri Light"/>
                <w:sz w:val="20"/>
                <w:lang w:val="bs-Latn-BA"/>
              </w:rPr>
              <w:t>NE</w:t>
            </w:r>
          </w:p>
        </w:tc>
        <w:tc>
          <w:tcPr>
            <w:tcW w:w="15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E57DC0" w:rsidRDefault="00101EA5" w:rsidP="00101EA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="Calibri Light" w:hAnsi="Calibri Light" w:cs="Calibri Light"/>
              </w:rPr>
            </w:pPr>
            <w:r w:rsidRPr="00E57DC0">
              <w:rPr>
                <w:rFonts w:ascii="Calibri Light" w:eastAsia="Arial Unicode MS" w:hAnsi="Calibri Light" w:cs="Calibri Light"/>
                <w:color w:val="808080"/>
                <w:szCs w:val="20"/>
                <w:lang w:val="en-GB" w:eastAsia="hr-HR"/>
              </w:rPr>
              <w:object w:dxaOrig="225" w:dyaOrig="225" w14:anchorId="54BBB093">
                <v:shape id="_x0000_i1091" type="#_x0000_t75" style="width:15.75pt;height:21.75pt" o:ole="">
                  <v:imagedata r:id="rId9" o:title=""/>
                </v:shape>
                <w:control r:id="rId26" w:name="CheckBox2711511812291411121" w:shapeid="_x0000_i1091"/>
              </w:object>
            </w:r>
          </w:p>
        </w:tc>
      </w:tr>
      <w:tr w:rsidR="00101EA5" w:rsidRPr="002C39E0" w:rsidTr="00101EA5">
        <w:trPr>
          <w:trHeight w:val="2575"/>
          <w:jc w:val="center"/>
        </w:trPr>
        <w:tc>
          <w:tcPr>
            <w:tcW w:w="3256" w:type="dxa"/>
            <w:gridSpan w:val="2"/>
            <w:vMerge/>
            <w:tcBorders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Pr="00101EA5" w:rsidRDefault="00101EA5" w:rsidP="00DE17F1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101EA5" w:rsidRDefault="00101EA5" w:rsidP="00DE17F1">
            <w:pPr>
              <w:rPr>
                <w:rFonts w:ascii="Calibri Light" w:hAnsi="Calibri Light" w:cs="Calibri Light"/>
                <w:i/>
              </w:rPr>
            </w:pPr>
          </w:p>
        </w:tc>
      </w:tr>
      <w:tr w:rsidR="00C466F0" w:rsidRPr="002C39E0" w:rsidTr="00101EA5">
        <w:trPr>
          <w:trHeight w:val="2538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Trenutna faza provedbe: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880A7D" w:rsidTr="00101EA5">
        <w:trPr>
          <w:trHeight w:val="439"/>
          <w:jc w:val="center"/>
        </w:trPr>
        <w:tc>
          <w:tcPr>
            <w:tcW w:w="952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C466F0" w:rsidRPr="00880A7D" w:rsidRDefault="00C466F0" w:rsidP="00C466F0">
            <w:pPr>
              <w:pStyle w:val="Odlomakpopisa"/>
              <w:numPr>
                <w:ilvl w:val="0"/>
                <w:numId w:val="16"/>
              </w:numPr>
              <w:spacing w:before="240" w:after="12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 w:rsidRPr="00880A7D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>IZNOS I NAMJENA UTROŠKA FINANSIJSKIH SREDSTAVA</w:t>
            </w:r>
          </w:p>
        </w:tc>
      </w:tr>
      <w:tr w:rsidR="00C466F0" w:rsidRPr="00880A7D" w:rsidTr="00101EA5">
        <w:trPr>
          <w:trHeight w:val="2433"/>
          <w:jc w:val="center"/>
        </w:trPr>
        <w:tc>
          <w:tcPr>
            <w:tcW w:w="32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Iznos sredstava koji se može zaht</w:t>
            </w:r>
            <w:r>
              <w:rPr>
                <w:rFonts w:ascii="Calibri Light" w:hAnsi="Calibri Light" w:cs="Calibri Light"/>
                <w:i/>
                <w:lang w:val="bs-Latn-BA"/>
              </w:rPr>
              <w:t>i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jevati od strane Ministarstva</w:t>
            </w:r>
          </w:p>
        </w:tc>
        <w:tc>
          <w:tcPr>
            <w:tcW w:w="6272" w:type="dxa"/>
            <w:gridSpan w:val="5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C466F0">
            <w:pPr>
              <w:spacing w:before="120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Navesti zahtjevani iznos sredstava od Ministarstva privrede u skladu sa </w:t>
            </w:r>
            <w:r w:rsidRPr="00C466F0">
              <w:rPr>
                <w:rFonts w:ascii="Calibri Light" w:hAnsi="Calibri Light" w:cs="Calibri Light"/>
                <w:i/>
                <w:lang w:val="bs-Latn-BA"/>
              </w:rPr>
              <w:t>kategorizacijom u odnosu na veličinu preduzeća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:</w:t>
            </w:r>
          </w:p>
          <w:p w:rsidR="00C466F0" w:rsidRPr="00880A7D" w:rsidRDefault="00C466F0" w:rsidP="00DE17F1">
            <w:pPr>
              <w:spacing w:before="120" w:after="120"/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___________</w:t>
            </w:r>
            <w:r>
              <w:rPr>
                <w:rFonts w:ascii="Calibri Light" w:hAnsi="Calibri Light" w:cs="Calibri Light"/>
                <w:i/>
                <w:lang w:val="bs-Latn-BA"/>
              </w:rPr>
              <w:t>____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_______</w:t>
            </w:r>
          </w:p>
          <w:p w:rsidR="00C466F0" w:rsidRPr="00FE65D4" w:rsidRDefault="00C466F0" w:rsidP="00C466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Maksimalni iznosi za apliciranje</w:t>
            </w:r>
            <w:r w:rsidRPr="00FE65D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C466F0" w:rsidRPr="00C466F0" w:rsidRDefault="00C466F0" w:rsidP="00C466F0">
            <w:pPr>
              <w:pStyle w:val="Odlomakpopisa"/>
              <w:numPr>
                <w:ilvl w:val="0"/>
                <w:numId w:val="17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466F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za mikro preduzeća do 10.000,00 KM </w:t>
            </w:r>
          </w:p>
          <w:p w:rsidR="00C466F0" w:rsidRPr="00C466F0" w:rsidRDefault="00C466F0" w:rsidP="00C466F0">
            <w:pPr>
              <w:pStyle w:val="Odlomakpopisa"/>
              <w:numPr>
                <w:ilvl w:val="0"/>
                <w:numId w:val="17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466F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za mala preduzeća do 20.000,00 KM </w:t>
            </w:r>
          </w:p>
          <w:p w:rsidR="00C466F0" w:rsidRPr="00880A7D" w:rsidRDefault="00C466F0" w:rsidP="00C466F0">
            <w:pPr>
              <w:pStyle w:val="Odlomakpopisa"/>
              <w:numPr>
                <w:ilvl w:val="0"/>
                <w:numId w:val="17"/>
              </w:numPr>
              <w:spacing w:after="120"/>
              <w:ind w:left="714" w:hanging="357"/>
              <w:rPr>
                <w:rFonts w:ascii="Calibri Light" w:hAnsi="Calibri Light" w:cs="Calibri Light"/>
                <w:i/>
                <w:lang w:val="bs-Latn-BA"/>
              </w:rPr>
            </w:pPr>
            <w:r w:rsidRPr="00C466F0">
              <w:rPr>
                <w:rFonts w:asciiTheme="majorHAnsi" w:hAnsiTheme="majorHAnsi" w:cstheme="majorHAnsi"/>
                <w:i/>
                <w:sz w:val="20"/>
                <w:szCs w:val="20"/>
              </w:rPr>
              <w:t>za srednja preduzeća do 30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.000,00 KM</w:t>
            </w:r>
          </w:p>
        </w:tc>
      </w:tr>
      <w:tr w:rsidR="00C466F0" w:rsidRPr="002C20E5" w:rsidTr="00101EA5">
        <w:trPr>
          <w:trHeight w:val="412"/>
          <w:jc w:val="center"/>
        </w:trPr>
        <w:tc>
          <w:tcPr>
            <w:tcW w:w="952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C466F0" w:rsidRPr="002C20E5" w:rsidRDefault="00C466F0" w:rsidP="00DE17F1">
            <w:pPr>
              <w:spacing w:before="120" w:after="120"/>
              <w:rPr>
                <w:rFonts w:ascii="Calibri Light" w:hAnsi="Calibri Light" w:cs="Calibri Light"/>
                <w:b/>
                <w:i/>
                <w:lang w:val="bs-Latn-BA"/>
              </w:rPr>
            </w:pPr>
            <w:r w:rsidRPr="002C20E5">
              <w:rPr>
                <w:rFonts w:ascii="Calibri Light" w:hAnsi="Calibri Light" w:cs="Calibri Light"/>
                <w:b/>
                <w:i/>
                <w:lang w:val="bs-Latn-BA"/>
              </w:rPr>
              <w:t xml:space="preserve">        PODACI O </w:t>
            </w:r>
            <w:r w:rsidRPr="002C20E5">
              <w:rPr>
                <w:rFonts w:asciiTheme="majorHAnsi" w:hAnsiTheme="majorHAnsi" w:cstheme="majorHAnsi"/>
                <w:b/>
                <w:i/>
              </w:rPr>
              <w:t>NABAVCI OPREME, ALATA i/ili REPROMATERIJALA u cilju realizacije projekta</w:t>
            </w: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Rb</w:t>
            </w:r>
          </w:p>
        </w:tc>
        <w:tc>
          <w:tcPr>
            <w:tcW w:w="6475" w:type="dxa"/>
            <w:gridSpan w:val="4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Namjena sredstava</w:t>
            </w:r>
          </w:p>
        </w:tc>
        <w:tc>
          <w:tcPr>
            <w:tcW w:w="2431" w:type="dxa"/>
            <w:gridSpan w:val="2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Ukupno sredstava (KM)</w:t>
            </w: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2.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3.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4.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5.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101EA5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Pr="00880A7D" w:rsidRDefault="00101EA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6.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101EA5" w:rsidRPr="00880A7D" w:rsidRDefault="00101EA5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0A7D" w:rsidRDefault="00101EA5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101EA5" w:rsidRPr="00880A7D" w:rsidTr="00101EA5">
        <w:trPr>
          <w:trHeight w:val="454"/>
          <w:jc w:val="center"/>
        </w:trPr>
        <w:tc>
          <w:tcPr>
            <w:tcW w:w="622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101EA5" w:rsidRDefault="00101EA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7.</w:t>
            </w:r>
          </w:p>
        </w:tc>
        <w:tc>
          <w:tcPr>
            <w:tcW w:w="647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101EA5" w:rsidRPr="00880A7D" w:rsidRDefault="00101EA5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01EA5" w:rsidRPr="00880A7D" w:rsidRDefault="00101EA5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454"/>
          <w:jc w:val="center"/>
        </w:trPr>
        <w:tc>
          <w:tcPr>
            <w:tcW w:w="7097" w:type="dxa"/>
            <w:gridSpan w:val="5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b/>
                <w:i/>
                <w:lang w:val="bs-Latn-BA"/>
              </w:rPr>
              <w:t>UKUPNO</w:t>
            </w:r>
          </w:p>
        </w:tc>
        <w:tc>
          <w:tcPr>
            <w:tcW w:w="243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</w:tbl>
    <w:p w:rsidR="00101EA5" w:rsidRDefault="00101EA5"/>
    <w:tbl>
      <w:tblPr>
        <w:tblStyle w:val="TableGrid1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4482"/>
        <w:gridCol w:w="709"/>
        <w:gridCol w:w="284"/>
        <w:gridCol w:w="1559"/>
        <w:gridCol w:w="1600"/>
        <w:gridCol w:w="268"/>
      </w:tblGrid>
      <w:tr w:rsidR="00C466F0" w:rsidRPr="00880A7D" w:rsidTr="00101EA5">
        <w:trPr>
          <w:trHeight w:val="426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</w:tcPr>
          <w:p w:rsidR="00C466F0" w:rsidRPr="00880A7D" w:rsidRDefault="00C466F0" w:rsidP="00101EA5">
            <w:pPr>
              <w:pStyle w:val="Odlomakpopisa"/>
              <w:numPr>
                <w:ilvl w:val="0"/>
                <w:numId w:val="16"/>
              </w:numPr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 w:rsidRPr="00880A7D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lastRenderedPageBreak/>
              <w:t>UČEŠĆE U REALIZACIJI PROJEKTA</w:t>
            </w:r>
          </w:p>
        </w:tc>
      </w:tr>
      <w:tr w:rsidR="00C466F0" w:rsidRPr="00A8608A" w:rsidTr="002C20E5">
        <w:trPr>
          <w:trHeight w:val="574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Rb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Izvori sredstava za finansiranje projekta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2C20E5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Iznos sredstava (KM)</w:t>
            </w: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2C20E5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% učešća u odnosu na ukupna sredstva za projekt</w:t>
            </w:r>
          </w:p>
        </w:tc>
      </w:tr>
      <w:tr w:rsidR="00C466F0" w:rsidRPr="00A8608A" w:rsidTr="002C20E5">
        <w:trPr>
          <w:trHeight w:val="510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Vlastita sredstva u finansiranju realizacije projekta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A8608A" w:rsidTr="002C20E5">
        <w:trPr>
          <w:trHeight w:val="510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2C20E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2</w:t>
            </w:r>
            <w:r w:rsidR="00C466F0" w:rsidRPr="00880A7D">
              <w:rPr>
                <w:rFonts w:ascii="Calibri Light" w:hAnsi="Calibri Light" w:cs="Calibri Light"/>
                <w:i/>
                <w:lang w:val="bs-Latn-BA"/>
              </w:rPr>
              <w:t>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Sredstva Ministarstva u finansiranju realizacije projekta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2C20E5">
        <w:trPr>
          <w:trHeight w:val="510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2C20E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3</w:t>
            </w:r>
            <w:r w:rsidR="00C466F0" w:rsidRPr="00880A7D">
              <w:rPr>
                <w:rFonts w:ascii="Calibri Light" w:hAnsi="Calibri Light" w:cs="Calibri Light"/>
                <w:i/>
                <w:lang w:val="bs-Latn-BA"/>
              </w:rPr>
              <w:t>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2C20E5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Drugo (upisati):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 xml:space="preserve"> ______________________________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2C20E5">
        <w:trPr>
          <w:trHeight w:val="510"/>
          <w:jc w:val="center"/>
        </w:trPr>
        <w:tc>
          <w:tcPr>
            <w:tcW w:w="5812" w:type="dxa"/>
            <w:gridSpan w:val="3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UKUPAN iznos sredstava za finansiranje projekta (1+2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>+3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100%</w:t>
            </w:r>
          </w:p>
        </w:tc>
      </w:tr>
      <w:tr w:rsidR="00C466F0" w:rsidRPr="00880A7D" w:rsidTr="00DE17F1">
        <w:trPr>
          <w:trHeight w:val="704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C466F0" w:rsidRPr="00880A7D" w:rsidRDefault="00C466F0" w:rsidP="002C20E5">
            <w:pPr>
              <w:pStyle w:val="Odlomakpopisa"/>
              <w:numPr>
                <w:ilvl w:val="0"/>
                <w:numId w:val="16"/>
              </w:numPr>
              <w:spacing w:before="24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 xml:space="preserve">PERIOD IMPLEMENTACIJE – </w:t>
            </w:r>
            <w:r w:rsidR="002C20E5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>projekta i</w:t>
            </w:r>
            <w:r w:rsidRPr="00880A7D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 xml:space="preserve"> utroška finansijskih sredstava</w:t>
            </w:r>
          </w:p>
        </w:tc>
      </w:tr>
      <w:tr w:rsidR="00C466F0" w:rsidRPr="00880A7D" w:rsidTr="00101EA5">
        <w:trPr>
          <w:trHeight w:val="1535"/>
          <w:jc w:val="center"/>
        </w:trPr>
        <w:tc>
          <w:tcPr>
            <w:tcW w:w="581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Vremenski period implementacije </w:t>
            </w:r>
            <w:r>
              <w:rPr>
                <w:rFonts w:ascii="Calibri Light" w:hAnsi="Calibri Light" w:cs="Calibri Light"/>
                <w:i/>
                <w:lang w:val="bs-Latn-BA"/>
              </w:rPr>
              <w:t xml:space="preserve">projektnih aktivnosti i 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utroška finansijskih sredstava </w:t>
            </w:r>
          </w:p>
        </w:tc>
        <w:tc>
          <w:tcPr>
            <w:tcW w:w="3711" w:type="dxa"/>
            <w:gridSpan w:val="4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2C20E5">
            <w:pPr>
              <w:spacing w:before="60" w:after="60"/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 ______</w:t>
            </w:r>
            <w:r>
              <w:rPr>
                <w:rFonts w:ascii="Calibri Light" w:hAnsi="Calibri Light" w:cs="Calibri Light"/>
                <w:i/>
                <w:lang w:val="bs-Latn-BA"/>
              </w:rPr>
              <w:t>___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____________</w:t>
            </w:r>
          </w:p>
          <w:p w:rsidR="00C466F0" w:rsidRPr="00101EA5" w:rsidRDefault="00C466F0" w:rsidP="00101EA5">
            <w:pPr>
              <w:spacing w:before="60"/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 xml:space="preserve">Maksimalni period implementacije je </w:t>
            </w:r>
            <w:r w:rsidR="002C20E5">
              <w:rPr>
                <w:rFonts w:ascii="Calibri Light" w:hAnsi="Calibri Light" w:cs="Calibri Light"/>
                <w:i/>
                <w:sz w:val="20"/>
                <w:lang w:val="bs-Latn-BA"/>
              </w:rPr>
              <w:t>60</w:t>
            </w:r>
            <w:r>
              <w:rPr>
                <w:rFonts w:ascii="Calibri Light" w:hAnsi="Calibri Light" w:cs="Calibri Light"/>
                <w:i/>
                <w:sz w:val="20"/>
                <w:lang w:val="bs-Latn-BA"/>
              </w:rPr>
              <w:t xml:space="preserve"> dana </w:t>
            </w:r>
            <w:r w:rsidR="00101EA5">
              <w:rPr>
                <w:rFonts w:ascii="Calibri Light" w:hAnsi="Calibri Light" w:cs="Calibri Light"/>
                <w:i/>
                <w:sz w:val="20"/>
                <w:lang w:val="bs-Latn-BA"/>
              </w:rPr>
              <w:t>od dana potpisivanja ugovora.</w:t>
            </w:r>
          </w:p>
        </w:tc>
      </w:tr>
      <w:tr w:rsidR="00C466F0" w:rsidRPr="00880A7D" w:rsidTr="00DE17F1">
        <w:trPr>
          <w:trHeight w:val="391"/>
          <w:jc w:val="center"/>
        </w:trPr>
        <w:tc>
          <w:tcPr>
            <w:tcW w:w="9523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DE17F1">
        <w:trPr>
          <w:trHeight w:val="750"/>
          <w:jc w:val="center"/>
        </w:trPr>
        <w:tc>
          <w:tcPr>
            <w:tcW w:w="5103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Default="00C466F0" w:rsidP="002C20E5">
            <w:pPr>
              <w:spacing w:before="120" w:line="276" w:lineRule="auto"/>
              <w:jc w:val="both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Ovim izjavljujem, pod punom materijalnom i krivičnom odgovornošću, da su gore navedeni podaci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>, kao i dostavljena dokumentacija,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istiniti što potvrđujem potpisom.</w:t>
            </w:r>
          </w:p>
          <w:p w:rsidR="00C466F0" w:rsidRDefault="00C466F0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:rsidR="00C466F0" w:rsidRDefault="00C466F0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:rsidR="00101EA5" w:rsidRDefault="00101EA5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:rsidR="00101EA5" w:rsidRPr="00880A7D" w:rsidRDefault="00101EA5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  <w:p w:rsidR="00C466F0" w:rsidRPr="00880A7D" w:rsidRDefault="00C466F0" w:rsidP="00DE17F1">
            <w:pPr>
              <w:spacing w:after="240"/>
              <w:jc w:val="center"/>
              <w:rPr>
                <w:rFonts w:ascii="Calibri Light" w:hAnsi="Calibri Light" w:cs="Calibri Light"/>
                <w:lang w:val="bs-Latn-BA"/>
              </w:rPr>
            </w:pPr>
            <w:r w:rsidRPr="00880A7D">
              <w:rPr>
                <w:rFonts w:ascii="Calibri Light" w:hAnsi="Calibri Light" w:cs="Calibri Light"/>
                <w:lang w:val="bs-Latn-BA"/>
              </w:rPr>
              <w:t>M.P.</w:t>
            </w:r>
          </w:p>
          <w:p w:rsidR="00C466F0" w:rsidRPr="00880A7D" w:rsidRDefault="00C466F0" w:rsidP="002C20E5">
            <w:pPr>
              <w:spacing w:after="120"/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 xml:space="preserve">(pečat podnosioca </w:t>
            </w:r>
            <w:r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prijave</w:t>
            </w: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:rsidR="00C466F0" w:rsidRPr="00880A7D" w:rsidRDefault="00C466F0" w:rsidP="00DE17F1">
            <w:pPr>
              <w:spacing w:before="120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Mjesto</w:t>
            </w:r>
            <w:r>
              <w:rPr>
                <w:rFonts w:ascii="Calibri Light" w:hAnsi="Calibri Light" w:cs="Calibri Light"/>
                <w:i/>
                <w:lang w:val="bs-Latn-BA"/>
              </w:rPr>
              <w:t>: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</w:t>
            </w:r>
          </w:p>
        </w:tc>
        <w:tc>
          <w:tcPr>
            <w:tcW w:w="3159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DE17F1">
        <w:trPr>
          <w:trHeight w:val="567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Datum</w:t>
            </w:r>
            <w:r>
              <w:rPr>
                <w:rFonts w:ascii="Calibri Light" w:hAnsi="Calibri Light" w:cs="Calibri Light"/>
                <w:i/>
                <w:lang w:val="bs-Latn-BA"/>
              </w:rPr>
              <w:t>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DE17F1">
        <w:trPr>
          <w:trHeight w:val="127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Potpis: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66F0" w:rsidRPr="00880A7D" w:rsidRDefault="00C466F0" w:rsidP="00DE17F1">
            <w:pPr>
              <w:spacing w:before="240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:rsidTr="00101EA5">
        <w:trPr>
          <w:trHeight w:val="104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vMerge/>
            <w:tcBorders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</w:tbl>
    <w:p w:rsidR="00C466F0" w:rsidRPr="00101EA5" w:rsidRDefault="00C466F0" w:rsidP="00C466F0">
      <w:pPr>
        <w:spacing w:before="120"/>
        <w:jc w:val="both"/>
        <w:rPr>
          <w:rFonts w:ascii="Calibri Light" w:hAnsi="Calibri Light" w:cs="Calibri Light"/>
          <w:sz w:val="18"/>
          <w:szCs w:val="18"/>
        </w:rPr>
      </w:pPr>
      <w:r w:rsidRPr="00101EA5">
        <w:rPr>
          <w:rFonts w:ascii="Calibri Light" w:hAnsi="Calibri Light" w:cs="Calibri Light"/>
          <w:b/>
          <w:sz w:val="18"/>
          <w:szCs w:val="18"/>
        </w:rPr>
        <w:t>Napomena:</w:t>
      </w:r>
      <w:r w:rsidRPr="00101EA5">
        <w:rPr>
          <w:rFonts w:ascii="Calibri Light" w:hAnsi="Calibri Light" w:cs="Calibri Light"/>
          <w:sz w:val="18"/>
          <w:szCs w:val="18"/>
        </w:rPr>
        <w:t xml:space="preserve"> Podnosilac prijave obavezno popunjava sve rubrike i odgovara za vjerodostojnost svih unesenih podataka. Samo ovako uneseni podaci će se koristiti prilikom vrednovanja prijave. </w:t>
      </w:r>
      <w:r w:rsidRPr="00101EA5">
        <w:rPr>
          <w:rStyle w:val="CharacterStyle1"/>
          <w:rFonts w:ascii="Calibri Light" w:hAnsi="Calibri Light" w:cs="Calibri Light"/>
          <w:sz w:val="18"/>
          <w:szCs w:val="18"/>
          <w:lang w:val="bs-Latn-BA"/>
        </w:rPr>
        <w:t>U slučaju da prilikom popunjavanja obrazaca postoji potreba za dodatnim prostorom, podnosilac prijave koji preuzme Prijavni obrazac u elektronskoj formi redove može proširivati po potrebi, dok se za Prijavni obrazac u pisanoj formi, u slučaju potrebe, može koristiti dodatni list papira na kojem će se navesti naziv podataka koji se dopunjavaju. Svaki dodatni list mora biti sa potpisom i pečatom.</w:t>
      </w:r>
    </w:p>
    <w:sectPr w:rsidR="00C466F0" w:rsidRPr="00101EA5" w:rsidSect="002C20E5">
      <w:headerReference w:type="default" r:id="rId27"/>
      <w:footerReference w:type="default" r:id="rId28"/>
      <w:pgSz w:w="11906" w:h="16838"/>
      <w:pgMar w:top="1440" w:right="1440" w:bottom="1440" w:left="1440" w:header="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4A" w:rsidRDefault="00433D4A" w:rsidP="00C1540F">
      <w:pPr>
        <w:spacing w:after="0" w:line="240" w:lineRule="auto"/>
      </w:pPr>
      <w:r>
        <w:separator/>
      </w:r>
    </w:p>
  </w:endnote>
  <w:endnote w:type="continuationSeparator" w:id="0">
    <w:p w:rsidR="00433D4A" w:rsidRDefault="00433D4A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18"/>
        <w:szCs w:val="18"/>
      </w:rPr>
      <w:id w:val="-315654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588300548"/>
          <w:docPartObj>
            <w:docPartGallery w:val="Page Numbers (Top of Page)"/>
            <w:docPartUnique/>
          </w:docPartObj>
        </w:sdtPr>
        <w:sdtEndPr/>
        <w:sdtContent>
          <w:p w:rsidR="00433D4A" w:rsidRPr="002C20E5" w:rsidRDefault="002C20E5">
            <w:pPr>
              <w:pStyle w:val="Podnoje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Stranica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PAGE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97E28">
              <w:rPr>
                <w:rFonts w:asciiTheme="majorHAnsi" w:hAnsiTheme="majorHAnsi" w:cstheme="majorHAnsi"/>
                <w:noProof/>
                <w:sz w:val="18"/>
                <w:szCs w:val="18"/>
              </w:rPr>
              <w:t>2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o</w: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NUMPAGES 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97E28">
              <w:rPr>
                <w:rFonts w:asciiTheme="majorHAnsi" w:hAnsiTheme="majorHAnsi" w:cstheme="majorHAnsi"/>
                <w:noProof/>
                <w:sz w:val="18"/>
                <w:szCs w:val="18"/>
              </w:rPr>
              <w:t>5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:rsidR="00433D4A" w:rsidRPr="002C20E5" w:rsidRDefault="00433D4A">
    <w:pPr>
      <w:pStyle w:val="Podnoje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4A" w:rsidRDefault="00433D4A" w:rsidP="00C1540F">
      <w:pPr>
        <w:spacing w:after="0" w:line="240" w:lineRule="auto"/>
      </w:pPr>
      <w:r>
        <w:separator/>
      </w:r>
    </w:p>
  </w:footnote>
  <w:footnote w:type="continuationSeparator" w:id="0">
    <w:p w:rsidR="00433D4A" w:rsidRDefault="00433D4A" w:rsidP="00C1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4A" w:rsidRDefault="00433D4A" w:rsidP="001229BA">
    <w:pPr>
      <w:pStyle w:val="Zaglavlje"/>
      <w:rPr>
        <w:lang w:val="bs-Latn-BA"/>
      </w:rPr>
    </w:pPr>
  </w:p>
  <w:p w:rsidR="00433D4A" w:rsidRPr="00E5484F" w:rsidRDefault="00433D4A" w:rsidP="00FE65D4">
    <w:pPr>
      <w:pStyle w:val="Zaglavlje"/>
      <w:ind w:left="-284" w:right="-284"/>
      <w:rPr>
        <w:rFonts w:ascii="Arial" w:hAnsi="Arial" w:cs="Arial"/>
        <w:position w:val="-26"/>
        <w:sz w:val="16"/>
        <w:szCs w:val="16"/>
        <w:lang w:val="hr-HR"/>
      </w:rPr>
    </w:pPr>
  </w:p>
  <w:p w:rsidR="00433D4A" w:rsidRPr="00E5484F" w:rsidRDefault="00433D4A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A99"/>
    <w:multiLevelType w:val="hybridMultilevel"/>
    <w:tmpl w:val="89B69B78"/>
    <w:lvl w:ilvl="0" w:tplc="1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45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0A8F406C"/>
    <w:multiLevelType w:val="hybridMultilevel"/>
    <w:tmpl w:val="4F7A6F20"/>
    <w:lvl w:ilvl="0" w:tplc="DF82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A00D5"/>
    <w:multiLevelType w:val="hybridMultilevel"/>
    <w:tmpl w:val="49104810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E2909"/>
    <w:multiLevelType w:val="hybridMultilevel"/>
    <w:tmpl w:val="ECA88B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93925"/>
    <w:multiLevelType w:val="hybridMultilevel"/>
    <w:tmpl w:val="4CBE6CB6"/>
    <w:lvl w:ilvl="0" w:tplc="63460D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1340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C6B83"/>
    <w:multiLevelType w:val="hybridMultilevel"/>
    <w:tmpl w:val="A594BF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4213C"/>
    <w:multiLevelType w:val="hybridMultilevel"/>
    <w:tmpl w:val="63A6690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2"/>
  </w:num>
  <w:num w:numId="9">
    <w:abstractNumId w:val="14"/>
  </w:num>
  <w:num w:numId="10">
    <w:abstractNumId w:val="4"/>
  </w:num>
  <w:num w:numId="11">
    <w:abstractNumId w:val="16"/>
  </w:num>
  <w:num w:numId="12">
    <w:abstractNumId w:val="0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43"/>
    <w:rsid w:val="00011FD6"/>
    <w:rsid w:val="00034DBA"/>
    <w:rsid w:val="00047133"/>
    <w:rsid w:val="000555FF"/>
    <w:rsid w:val="0006417E"/>
    <w:rsid w:val="000642AC"/>
    <w:rsid w:val="00086AEC"/>
    <w:rsid w:val="00090356"/>
    <w:rsid w:val="000B0ECA"/>
    <w:rsid w:val="000C7B4E"/>
    <w:rsid w:val="000D2F6B"/>
    <w:rsid w:val="000E1F95"/>
    <w:rsid w:val="000F1938"/>
    <w:rsid w:val="00100F0A"/>
    <w:rsid w:val="00101EA5"/>
    <w:rsid w:val="00120E5A"/>
    <w:rsid w:val="001229BA"/>
    <w:rsid w:val="00125B66"/>
    <w:rsid w:val="0013223B"/>
    <w:rsid w:val="00162BB1"/>
    <w:rsid w:val="00170C8F"/>
    <w:rsid w:val="00184A5A"/>
    <w:rsid w:val="001A7DA9"/>
    <w:rsid w:val="001B7510"/>
    <w:rsid w:val="001D2088"/>
    <w:rsid w:val="00203675"/>
    <w:rsid w:val="0021629A"/>
    <w:rsid w:val="002212AF"/>
    <w:rsid w:val="00241B22"/>
    <w:rsid w:val="00263CA1"/>
    <w:rsid w:val="00291004"/>
    <w:rsid w:val="00293250"/>
    <w:rsid w:val="00297F27"/>
    <w:rsid w:val="002C20E5"/>
    <w:rsid w:val="002C4744"/>
    <w:rsid w:val="002D79C8"/>
    <w:rsid w:val="00302964"/>
    <w:rsid w:val="00302C9C"/>
    <w:rsid w:val="00311BE6"/>
    <w:rsid w:val="0033108E"/>
    <w:rsid w:val="0034691E"/>
    <w:rsid w:val="00374BC8"/>
    <w:rsid w:val="00387390"/>
    <w:rsid w:val="003A0412"/>
    <w:rsid w:val="003A4613"/>
    <w:rsid w:val="003A5BF6"/>
    <w:rsid w:val="003C1ACC"/>
    <w:rsid w:val="003E039F"/>
    <w:rsid w:val="00433D4A"/>
    <w:rsid w:val="004418C2"/>
    <w:rsid w:val="00457DB9"/>
    <w:rsid w:val="00463CEF"/>
    <w:rsid w:val="00473B2E"/>
    <w:rsid w:val="00496D9C"/>
    <w:rsid w:val="004B68CD"/>
    <w:rsid w:val="004D1D99"/>
    <w:rsid w:val="004D4259"/>
    <w:rsid w:val="00511C11"/>
    <w:rsid w:val="0052315F"/>
    <w:rsid w:val="005308D2"/>
    <w:rsid w:val="0054199D"/>
    <w:rsid w:val="00545E7C"/>
    <w:rsid w:val="00550264"/>
    <w:rsid w:val="00551983"/>
    <w:rsid w:val="00556DBE"/>
    <w:rsid w:val="005607DB"/>
    <w:rsid w:val="00593C34"/>
    <w:rsid w:val="005C6D07"/>
    <w:rsid w:val="006219A5"/>
    <w:rsid w:val="0062244F"/>
    <w:rsid w:val="006352AF"/>
    <w:rsid w:val="006374BB"/>
    <w:rsid w:val="00640364"/>
    <w:rsid w:val="00640C17"/>
    <w:rsid w:val="00650596"/>
    <w:rsid w:val="00666E41"/>
    <w:rsid w:val="00672998"/>
    <w:rsid w:val="0069548E"/>
    <w:rsid w:val="006D2847"/>
    <w:rsid w:val="006E03D5"/>
    <w:rsid w:val="006E44BB"/>
    <w:rsid w:val="00704932"/>
    <w:rsid w:val="00704F25"/>
    <w:rsid w:val="007116A0"/>
    <w:rsid w:val="007128BE"/>
    <w:rsid w:val="00722C63"/>
    <w:rsid w:val="00730F3B"/>
    <w:rsid w:val="00744E8E"/>
    <w:rsid w:val="007A359C"/>
    <w:rsid w:val="007A38EF"/>
    <w:rsid w:val="007C48D4"/>
    <w:rsid w:val="007C7980"/>
    <w:rsid w:val="007D1B1E"/>
    <w:rsid w:val="007D65E8"/>
    <w:rsid w:val="007D7015"/>
    <w:rsid w:val="007E7C94"/>
    <w:rsid w:val="007F0A80"/>
    <w:rsid w:val="00814643"/>
    <w:rsid w:val="0082033A"/>
    <w:rsid w:val="008213A6"/>
    <w:rsid w:val="00825C67"/>
    <w:rsid w:val="00851E4E"/>
    <w:rsid w:val="008871A6"/>
    <w:rsid w:val="0089003F"/>
    <w:rsid w:val="0089244C"/>
    <w:rsid w:val="00897E28"/>
    <w:rsid w:val="008B213D"/>
    <w:rsid w:val="008C2B07"/>
    <w:rsid w:val="008D1822"/>
    <w:rsid w:val="008D720E"/>
    <w:rsid w:val="008D76E6"/>
    <w:rsid w:val="008E60F3"/>
    <w:rsid w:val="009013D8"/>
    <w:rsid w:val="00914F16"/>
    <w:rsid w:val="00923577"/>
    <w:rsid w:val="00945699"/>
    <w:rsid w:val="00946B5C"/>
    <w:rsid w:val="00956735"/>
    <w:rsid w:val="009600BD"/>
    <w:rsid w:val="00961BCC"/>
    <w:rsid w:val="00981EDF"/>
    <w:rsid w:val="009873C1"/>
    <w:rsid w:val="009A71BF"/>
    <w:rsid w:val="009B097B"/>
    <w:rsid w:val="009B721F"/>
    <w:rsid w:val="009C527D"/>
    <w:rsid w:val="009D16A8"/>
    <w:rsid w:val="009F6D55"/>
    <w:rsid w:val="00A05DE0"/>
    <w:rsid w:val="00A13779"/>
    <w:rsid w:val="00A421B4"/>
    <w:rsid w:val="00A52000"/>
    <w:rsid w:val="00A621EC"/>
    <w:rsid w:val="00A7684F"/>
    <w:rsid w:val="00A779ED"/>
    <w:rsid w:val="00A77BD1"/>
    <w:rsid w:val="00A8460F"/>
    <w:rsid w:val="00AA77B8"/>
    <w:rsid w:val="00AB08D6"/>
    <w:rsid w:val="00AD2069"/>
    <w:rsid w:val="00AF1A1A"/>
    <w:rsid w:val="00AF3F08"/>
    <w:rsid w:val="00B128A9"/>
    <w:rsid w:val="00B30ED7"/>
    <w:rsid w:val="00B436DB"/>
    <w:rsid w:val="00B4747F"/>
    <w:rsid w:val="00B55F11"/>
    <w:rsid w:val="00B56A9E"/>
    <w:rsid w:val="00B57F0B"/>
    <w:rsid w:val="00B63101"/>
    <w:rsid w:val="00B738FF"/>
    <w:rsid w:val="00B81CA7"/>
    <w:rsid w:val="00BA0D94"/>
    <w:rsid w:val="00BD0840"/>
    <w:rsid w:val="00BD1875"/>
    <w:rsid w:val="00BE4E72"/>
    <w:rsid w:val="00BF5691"/>
    <w:rsid w:val="00C07E4C"/>
    <w:rsid w:val="00C07EE1"/>
    <w:rsid w:val="00C1540F"/>
    <w:rsid w:val="00C222ED"/>
    <w:rsid w:val="00C466F0"/>
    <w:rsid w:val="00C50CA7"/>
    <w:rsid w:val="00C57291"/>
    <w:rsid w:val="00C7440B"/>
    <w:rsid w:val="00C801EA"/>
    <w:rsid w:val="00C84573"/>
    <w:rsid w:val="00CD5AE6"/>
    <w:rsid w:val="00CE56A3"/>
    <w:rsid w:val="00D05EAA"/>
    <w:rsid w:val="00D07A22"/>
    <w:rsid w:val="00D10B75"/>
    <w:rsid w:val="00D3358B"/>
    <w:rsid w:val="00D34046"/>
    <w:rsid w:val="00D352F7"/>
    <w:rsid w:val="00D4290A"/>
    <w:rsid w:val="00D71ABF"/>
    <w:rsid w:val="00D86C74"/>
    <w:rsid w:val="00DA4613"/>
    <w:rsid w:val="00DA76E3"/>
    <w:rsid w:val="00DB3AA2"/>
    <w:rsid w:val="00DD38DC"/>
    <w:rsid w:val="00E114AB"/>
    <w:rsid w:val="00E12A75"/>
    <w:rsid w:val="00E20159"/>
    <w:rsid w:val="00E248E8"/>
    <w:rsid w:val="00E257EE"/>
    <w:rsid w:val="00E348AB"/>
    <w:rsid w:val="00E378ED"/>
    <w:rsid w:val="00E5484F"/>
    <w:rsid w:val="00E660E3"/>
    <w:rsid w:val="00E71C29"/>
    <w:rsid w:val="00EA30D9"/>
    <w:rsid w:val="00EA5306"/>
    <w:rsid w:val="00EB0127"/>
    <w:rsid w:val="00EC0785"/>
    <w:rsid w:val="00EC1DCD"/>
    <w:rsid w:val="00EC3D88"/>
    <w:rsid w:val="00EC69D5"/>
    <w:rsid w:val="00ED1574"/>
    <w:rsid w:val="00ED1746"/>
    <w:rsid w:val="00ED638F"/>
    <w:rsid w:val="00EF12A7"/>
    <w:rsid w:val="00EF21A9"/>
    <w:rsid w:val="00EF4B53"/>
    <w:rsid w:val="00EF683E"/>
    <w:rsid w:val="00F053AA"/>
    <w:rsid w:val="00F24016"/>
    <w:rsid w:val="00F2432E"/>
    <w:rsid w:val="00F33DE4"/>
    <w:rsid w:val="00F34DD4"/>
    <w:rsid w:val="00F41EB9"/>
    <w:rsid w:val="00F41F53"/>
    <w:rsid w:val="00F42E77"/>
    <w:rsid w:val="00F47BCC"/>
    <w:rsid w:val="00F50BBC"/>
    <w:rsid w:val="00F651DE"/>
    <w:rsid w:val="00F9591D"/>
    <w:rsid w:val="00F9739E"/>
    <w:rsid w:val="00F97D6D"/>
    <w:rsid w:val="00FA59A7"/>
    <w:rsid w:val="00FB746A"/>
    <w:rsid w:val="00FB789F"/>
    <w:rsid w:val="00FD3399"/>
    <w:rsid w:val="00FE0423"/>
    <w:rsid w:val="00FE65D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980B459-8CED-4409-9574-50979A1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65059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97D6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97D6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97D6D"/>
    <w:rPr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97D6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97D6D"/>
    <w:rPr>
      <w:b/>
      <w:bCs/>
      <w:sz w:val="20"/>
      <w:szCs w:val="20"/>
      <w:lang w:val="hr-BA"/>
    </w:rPr>
  </w:style>
  <w:style w:type="character" w:customStyle="1" w:styleId="OdlomakpopisaChar">
    <w:name w:val="Odlomak popisa Char"/>
    <w:link w:val="Odlomakpopisa"/>
    <w:uiPriority w:val="34"/>
    <w:locked/>
    <w:rsid w:val="00FE65D4"/>
    <w:rPr>
      <w:lang w:val="hr-BA"/>
    </w:rPr>
  </w:style>
  <w:style w:type="table" w:customStyle="1" w:styleId="TableGrid1">
    <w:name w:val="Table Grid1"/>
    <w:basedOn w:val="Obinatablica"/>
    <w:next w:val="Reetkatablice"/>
    <w:uiPriority w:val="39"/>
    <w:rsid w:val="00C4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rsid w:val="00C46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7598-82C0-4371-BEE9-D87F2AD9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4874</Characters>
  <Application>Microsoft Office Word</Application>
  <DocSecurity>4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Microsoftov račun</cp:lastModifiedBy>
  <cp:revision>2</cp:revision>
  <cp:lastPrinted>2020-09-23T09:49:00Z</cp:lastPrinted>
  <dcterms:created xsi:type="dcterms:W3CDTF">2022-11-22T06:53:00Z</dcterms:created>
  <dcterms:modified xsi:type="dcterms:W3CDTF">2022-11-22T06:53:00Z</dcterms:modified>
</cp:coreProperties>
</file>